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color w:val="808080" w:themeColor="background1" w:themeShade="80"/>
          <w:highlight w:val="yellow"/>
        </w:rPr>
        <w:id w:val="1520898363"/>
        <w:placeholder>
          <w:docPart w:val="DefaultPlaceholder_-1854013440"/>
        </w:placeholder>
      </w:sdtPr>
      <w:sdtEndPr>
        <w:rPr>
          <w:color w:val="auto"/>
        </w:rPr>
      </w:sdtEndPr>
      <w:sdtContent>
        <w:p w14:paraId="561B95B4" w14:textId="3E9733C0" w:rsidR="0068646C" w:rsidRPr="00631E36" w:rsidRDefault="00F34D27" w:rsidP="0068646C">
          <w:pPr>
            <w:pBdr>
              <w:bottom w:val="single" w:sz="12" w:space="1" w:color="auto"/>
            </w:pBdr>
            <w:jc w:val="center"/>
            <w:rPr>
              <w:rFonts w:ascii="Arial" w:hAnsi="Arial" w:cs="Arial"/>
            </w:rPr>
          </w:pPr>
          <w:r w:rsidRPr="00631E36">
            <w:rPr>
              <w:rFonts w:ascii="Arial" w:hAnsi="Arial" w:cs="Arial"/>
              <w:highlight w:val="yellow"/>
            </w:rPr>
            <w:t>Meno priezvisko</w:t>
          </w:r>
          <w:r w:rsidR="0068646C" w:rsidRPr="00631E36">
            <w:rPr>
              <w:rFonts w:ascii="Arial" w:hAnsi="Arial" w:cs="Arial"/>
              <w:highlight w:val="yellow"/>
            </w:rPr>
            <w:t xml:space="preserve">, </w:t>
          </w:r>
          <w:r w:rsidR="00DD7238" w:rsidRPr="00631E36">
            <w:rPr>
              <w:rFonts w:ascii="Arial" w:hAnsi="Arial" w:cs="Arial"/>
              <w:highlight w:val="yellow"/>
            </w:rPr>
            <w:t>a</w:t>
          </w:r>
          <w:r w:rsidRPr="00631E36">
            <w:rPr>
              <w:rFonts w:ascii="Arial" w:hAnsi="Arial" w:cs="Arial"/>
              <w:highlight w:val="yellow"/>
            </w:rPr>
            <w:t>dresa</w:t>
          </w:r>
          <w:r w:rsidR="0068646C" w:rsidRPr="00631E36">
            <w:rPr>
              <w:rFonts w:ascii="Arial" w:hAnsi="Arial" w:cs="Arial"/>
              <w:highlight w:val="yellow"/>
            </w:rPr>
            <w:t xml:space="preserve">, tel. číslo: </w:t>
          </w:r>
        </w:p>
      </w:sdtContent>
    </w:sdt>
    <w:p w14:paraId="3DC228F4" w14:textId="77777777" w:rsidR="0068646C" w:rsidRPr="00631E36" w:rsidRDefault="0068646C" w:rsidP="0068646C">
      <w:pPr>
        <w:jc w:val="center"/>
        <w:rPr>
          <w:rFonts w:ascii="Arial" w:hAnsi="Arial" w:cs="Arial"/>
        </w:rPr>
      </w:pPr>
    </w:p>
    <w:p w14:paraId="4917968D" w14:textId="2F432105" w:rsidR="0068646C" w:rsidRPr="00631E36" w:rsidRDefault="0068646C" w:rsidP="0068646C">
      <w:pPr>
        <w:ind w:left="4956"/>
        <w:contextualSpacing/>
        <w:rPr>
          <w:rFonts w:ascii="Arial" w:hAnsi="Arial" w:cs="Arial"/>
          <w:b/>
        </w:rPr>
      </w:pPr>
      <w:bookmarkStart w:id="0" w:name="_GoBack"/>
      <w:bookmarkEnd w:id="0"/>
      <w:r w:rsidRPr="00631E36">
        <w:rPr>
          <w:rFonts w:ascii="Arial" w:hAnsi="Arial" w:cs="Arial"/>
          <w:b/>
        </w:rPr>
        <w:t>Hlavné mest</w:t>
      </w:r>
      <w:r w:rsidR="00DD7238" w:rsidRPr="00631E36">
        <w:rPr>
          <w:rFonts w:ascii="Arial" w:hAnsi="Arial" w:cs="Arial"/>
          <w:b/>
        </w:rPr>
        <w:t>o</w:t>
      </w:r>
      <w:r w:rsidRPr="00631E36">
        <w:rPr>
          <w:rFonts w:ascii="Arial" w:hAnsi="Arial" w:cs="Arial"/>
          <w:b/>
        </w:rPr>
        <w:t xml:space="preserve"> SR Bratislavy </w:t>
      </w:r>
    </w:p>
    <w:p w14:paraId="3A845A1F" w14:textId="77777777" w:rsidR="0068646C" w:rsidRPr="00631E36" w:rsidRDefault="0068646C" w:rsidP="0068646C">
      <w:pPr>
        <w:ind w:left="4248" w:firstLine="708"/>
        <w:contextualSpacing/>
        <w:rPr>
          <w:rFonts w:ascii="Arial" w:hAnsi="Arial" w:cs="Arial"/>
          <w:b/>
        </w:rPr>
      </w:pPr>
      <w:r w:rsidRPr="00631E36">
        <w:rPr>
          <w:rFonts w:ascii="Arial" w:hAnsi="Arial" w:cs="Arial"/>
          <w:b/>
        </w:rPr>
        <w:t xml:space="preserve">Primaciálne námestie 1 </w:t>
      </w:r>
    </w:p>
    <w:p w14:paraId="062A78AF" w14:textId="5CA9F939" w:rsidR="008A53CC" w:rsidRPr="00631E36" w:rsidRDefault="0068646C" w:rsidP="0068646C">
      <w:pPr>
        <w:ind w:left="4248" w:firstLine="708"/>
        <w:contextualSpacing/>
        <w:rPr>
          <w:rFonts w:ascii="Arial" w:hAnsi="Arial" w:cs="Arial"/>
          <w:b/>
        </w:rPr>
      </w:pPr>
      <w:r w:rsidRPr="00631E36">
        <w:rPr>
          <w:rFonts w:ascii="Arial" w:hAnsi="Arial" w:cs="Arial"/>
          <w:b/>
        </w:rPr>
        <w:t>814 99 Bratislava</w:t>
      </w:r>
    </w:p>
    <w:p w14:paraId="237BF247" w14:textId="77777777" w:rsidR="0068646C" w:rsidRPr="00631E36" w:rsidRDefault="0068646C" w:rsidP="0068646C">
      <w:pPr>
        <w:rPr>
          <w:rFonts w:ascii="Arial" w:hAnsi="Arial" w:cs="Arial"/>
        </w:rPr>
      </w:pPr>
    </w:p>
    <w:p w14:paraId="3D68C383" w14:textId="59D8B19C" w:rsidR="0068646C" w:rsidRPr="00631E36" w:rsidRDefault="0068646C" w:rsidP="0068646C">
      <w:pPr>
        <w:rPr>
          <w:rFonts w:ascii="Arial" w:hAnsi="Arial" w:cs="Arial"/>
          <w:u w:val="single"/>
        </w:rPr>
      </w:pPr>
      <w:r w:rsidRPr="00631E36">
        <w:rPr>
          <w:rFonts w:ascii="Arial" w:hAnsi="Arial" w:cs="Arial"/>
        </w:rPr>
        <w:t xml:space="preserve">VEC: </w:t>
      </w:r>
      <w:r w:rsidRPr="00631E36">
        <w:rPr>
          <w:rFonts w:ascii="Arial" w:hAnsi="Arial" w:cs="Arial"/>
          <w:u w:val="single"/>
        </w:rPr>
        <w:t>Žiadosť o súhlas vlastníka pozemku s</w:t>
      </w:r>
      <w:r w:rsidR="00DB5A65" w:rsidRPr="00631E36">
        <w:rPr>
          <w:rFonts w:ascii="Arial" w:hAnsi="Arial" w:cs="Arial"/>
          <w:u w:val="single"/>
        </w:rPr>
        <w:t> </w:t>
      </w:r>
      <w:r w:rsidRPr="00631E36">
        <w:rPr>
          <w:rFonts w:ascii="Arial" w:hAnsi="Arial" w:cs="Arial"/>
          <w:u w:val="single"/>
        </w:rPr>
        <w:t>výsadbou</w:t>
      </w:r>
      <w:r w:rsidR="00DB5A65" w:rsidRPr="00631E36">
        <w:rPr>
          <w:rFonts w:ascii="Arial" w:hAnsi="Arial" w:cs="Arial"/>
          <w:u w:val="single"/>
        </w:rPr>
        <w:t xml:space="preserve"> a adopciou zelene</w:t>
      </w:r>
    </w:p>
    <w:p w14:paraId="5AA10A3F" w14:textId="285EBBFE" w:rsidR="0068646C" w:rsidRPr="00631E36" w:rsidRDefault="0068646C" w:rsidP="0068646C">
      <w:pPr>
        <w:ind w:firstLine="708"/>
        <w:jc w:val="both"/>
        <w:rPr>
          <w:rFonts w:ascii="Arial" w:hAnsi="Arial" w:cs="Arial"/>
        </w:rPr>
      </w:pPr>
      <w:r w:rsidRPr="00631E36">
        <w:rPr>
          <w:rFonts w:ascii="Arial" w:hAnsi="Arial" w:cs="Arial"/>
        </w:rPr>
        <w:t xml:space="preserve">V zmysle § 4 ods. 4 Všeobecne záväzného nariadenia hlavného mesta Slovenskej republiky Bratislavy č. 5/2018 z 07.09.2018 o starostlivosti o verejnú zeleň a ochrane drevín, ktoré sú súčasťou verejnej zelene na území hlavného mesta Slovenskej republiky Bratislavy je fyzická alebo právnická osoba, ktorá má záujem o výsadbu živých prvkov zelene na plochách verejnej zelene povinná rešpektovať podmienky vlastníka pozemku na ktorom sa nachádza verejná zeleň formulované v jeho písomnom súhlase na výsadbu. V prípade, ak je pozemok vrátane verejnej zelene, alebo verejná zeleň zverená do správy správcu, vlastník pozemku si za účelom vydania písomného súhlasu vyžiada k tomuto stanovisko správcu. </w:t>
      </w:r>
    </w:p>
    <w:p w14:paraId="555ECC00" w14:textId="3C116E31" w:rsidR="0068646C" w:rsidRPr="00631E36" w:rsidRDefault="0068646C" w:rsidP="0068646C">
      <w:pPr>
        <w:ind w:firstLine="708"/>
        <w:jc w:val="both"/>
        <w:rPr>
          <w:rFonts w:ascii="Arial" w:hAnsi="Arial" w:cs="Arial"/>
        </w:rPr>
      </w:pPr>
      <w:r w:rsidRPr="00631E36">
        <w:rPr>
          <w:rFonts w:ascii="Arial" w:hAnsi="Arial" w:cs="Arial"/>
        </w:rPr>
        <w:t xml:space="preserve">V zmysle vyššie uvedeného </w:t>
      </w:r>
      <w:r w:rsidR="00DD7238" w:rsidRPr="00631E36">
        <w:rPr>
          <w:rFonts w:ascii="Arial" w:hAnsi="Arial" w:cs="Arial"/>
        </w:rPr>
        <w:t>v</w:t>
      </w:r>
      <w:r w:rsidRPr="00631E36">
        <w:rPr>
          <w:rFonts w:ascii="Arial" w:hAnsi="Arial" w:cs="Arial"/>
        </w:rPr>
        <w:t xml:space="preserve">ás žiadam o súhlas s výsadbou </w:t>
      </w:r>
      <w:r w:rsidR="00DB5A65" w:rsidRPr="00631E36">
        <w:rPr>
          <w:rFonts w:ascii="Arial" w:hAnsi="Arial" w:cs="Arial"/>
        </w:rPr>
        <w:t xml:space="preserve">a adopciou </w:t>
      </w:r>
      <w:r w:rsidRPr="00631E36">
        <w:rPr>
          <w:rFonts w:ascii="Arial" w:hAnsi="Arial" w:cs="Arial"/>
        </w:rPr>
        <w:t>zelene v zmysle projektu mestskej časti Bratislava-Petržalka „</w:t>
      </w:r>
      <w:r w:rsidR="003E2C56" w:rsidRPr="00631E36">
        <w:rPr>
          <w:rFonts w:ascii="Arial" w:hAnsi="Arial" w:cs="Arial"/>
          <w:i/>
          <w:highlight w:val="yellow"/>
        </w:rPr>
        <w:t>Petržalské predzáhradky / adopcia zelene</w:t>
      </w:r>
      <w:r w:rsidR="003E2C56" w:rsidRPr="00631E36">
        <w:rPr>
          <w:rFonts w:ascii="Arial" w:hAnsi="Arial" w:cs="Arial"/>
          <w:i/>
        </w:rPr>
        <w:t>.</w:t>
      </w:r>
      <w:r w:rsidRPr="00631E36">
        <w:rPr>
          <w:rFonts w:ascii="Arial" w:hAnsi="Arial" w:cs="Arial"/>
        </w:rPr>
        <w:t xml:space="preserve">“, na parcele registra </w:t>
      </w:r>
      <w:sdt>
        <w:sdtPr>
          <w:rPr>
            <w:rFonts w:ascii="Arial" w:hAnsi="Arial" w:cs="Arial"/>
          </w:rPr>
          <w:id w:val="1782371723"/>
          <w:placeholder>
            <w:docPart w:val="DefaultPlaceholder_-1854013440"/>
          </w:placeholder>
        </w:sdtPr>
        <w:sdtEndPr/>
        <w:sdtContent>
          <w:r w:rsidR="00DD7238" w:rsidRPr="00631E36">
            <w:rPr>
              <w:rFonts w:ascii="Arial" w:hAnsi="Arial" w:cs="Arial"/>
              <w:highlight w:val="yellow"/>
            </w:rPr>
            <w:t>C</w:t>
          </w:r>
          <w:r w:rsidR="003E2C56" w:rsidRPr="00631E36">
            <w:rPr>
              <w:rFonts w:ascii="Arial" w:hAnsi="Arial" w:cs="Arial"/>
              <w:highlight w:val="yellow"/>
            </w:rPr>
            <w:t>-</w:t>
          </w:r>
          <w:r w:rsidR="0052083B" w:rsidRPr="00631E36">
            <w:rPr>
              <w:rFonts w:ascii="Arial" w:hAnsi="Arial" w:cs="Arial"/>
              <w:highlight w:val="yellow"/>
            </w:rPr>
            <w:t>KN</w:t>
          </w:r>
          <w:r w:rsidR="003E2C56" w:rsidRPr="00631E36">
            <w:rPr>
              <w:rFonts w:ascii="Arial" w:hAnsi="Arial" w:cs="Arial"/>
              <w:highlight w:val="yellow"/>
            </w:rPr>
            <w:t xml:space="preserve"> </w:t>
          </w:r>
          <w:r w:rsidR="0052083B" w:rsidRPr="00631E36">
            <w:rPr>
              <w:rFonts w:ascii="Arial" w:hAnsi="Arial" w:cs="Arial"/>
              <w:highlight w:val="yellow"/>
            </w:rPr>
            <w:t>/</w:t>
          </w:r>
          <w:r w:rsidR="00DD7238" w:rsidRPr="00631E36">
            <w:rPr>
              <w:rFonts w:ascii="Arial" w:hAnsi="Arial" w:cs="Arial"/>
              <w:highlight w:val="yellow"/>
            </w:rPr>
            <w:t xml:space="preserve"> E</w:t>
          </w:r>
          <w:r w:rsidR="003E2C56" w:rsidRPr="00631E36">
            <w:rPr>
              <w:rFonts w:ascii="Arial" w:hAnsi="Arial" w:cs="Arial"/>
              <w:highlight w:val="yellow"/>
            </w:rPr>
            <w:t>-KN</w:t>
          </w:r>
          <w:r w:rsidRPr="00631E36">
            <w:rPr>
              <w:rFonts w:ascii="Arial" w:hAnsi="Arial" w:cs="Arial"/>
              <w:highlight w:val="yellow"/>
            </w:rPr>
            <w:t xml:space="preserve"> </w:t>
          </w:r>
          <w:proofErr w:type="spellStart"/>
          <w:r w:rsidRPr="00631E36">
            <w:rPr>
              <w:rFonts w:ascii="Arial" w:hAnsi="Arial" w:cs="Arial"/>
              <w:highlight w:val="yellow"/>
            </w:rPr>
            <w:t>p</w:t>
          </w:r>
          <w:r w:rsidR="0052083B" w:rsidRPr="00631E36">
            <w:rPr>
              <w:rFonts w:ascii="Arial" w:hAnsi="Arial" w:cs="Arial"/>
              <w:highlight w:val="yellow"/>
            </w:rPr>
            <w:t>arc</w:t>
          </w:r>
          <w:proofErr w:type="spellEnd"/>
          <w:r w:rsidR="0052083B" w:rsidRPr="00631E36">
            <w:rPr>
              <w:rFonts w:ascii="Arial" w:hAnsi="Arial" w:cs="Arial"/>
              <w:highlight w:val="yellow"/>
            </w:rPr>
            <w:t xml:space="preserve">. </w:t>
          </w:r>
          <w:r w:rsidRPr="00631E36">
            <w:rPr>
              <w:rFonts w:ascii="Arial" w:hAnsi="Arial" w:cs="Arial"/>
              <w:highlight w:val="yellow"/>
            </w:rPr>
            <w:t>č</w:t>
          </w:r>
          <w:r w:rsidR="0052083B" w:rsidRPr="00631E36">
            <w:rPr>
              <w:rFonts w:ascii="Arial" w:hAnsi="Arial" w:cs="Arial"/>
              <w:highlight w:val="yellow"/>
            </w:rPr>
            <w:t>.</w:t>
          </w:r>
          <w:r w:rsidRPr="00631E36">
            <w:rPr>
              <w:rFonts w:ascii="Arial" w:hAnsi="Arial" w:cs="Arial"/>
              <w:highlight w:val="yellow"/>
            </w:rPr>
            <w:t xml:space="preserve"> </w:t>
          </w:r>
          <w:r w:rsidR="0052083B" w:rsidRPr="00631E36">
            <w:rPr>
              <w:rFonts w:ascii="Arial" w:hAnsi="Arial" w:cs="Arial"/>
              <w:highlight w:val="yellow"/>
            </w:rPr>
            <w:t>...........</w:t>
          </w:r>
        </w:sdtContent>
      </w:sdt>
      <w:r w:rsidR="0052083B" w:rsidRPr="00631E36">
        <w:rPr>
          <w:rFonts w:ascii="Arial" w:hAnsi="Arial" w:cs="Arial"/>
          <w:color w:val="808080" w:themeColor="background1" w:themeShade="80"/>
        </w:rPr>
        <w:t xml:space="preserve"> </w:t>
      </w:r>
      <w:r w:rsidR="0052083B" w:rsidRPr="00631E36">
        <w:rPr>
          <w:rFonts w:ascii="Arial" w:hAnsi="Arial" w:cs="Arial"/>
        </w:rPr>
        <w:t>v k. ú. Petržalka,</w:t>
      </w:r>
      <w:r w:rsidRPr="00631E36">
        <w:rPr>
          <w:rFonts w:ascii="Arial" w:hAnsi="Arial" w:cs="Arial"/>
        </w:rPr>
        <w:t xml:space="preserve"> ktorá je vo vlastníctve Hlavného mesta Slovenskej republiky</w:t>
      </w:r>
      <w:r w:rsidR="00DD7238" w:rsidRPr="00631E36">
        <w:rPr>
          <w:rFonts w:ascii="Arial" w:hAnsi="Arial" w:cs="Arial"/>
        </w:rPr>
        <w:t xml:space="preserve"> Bratislavy</w:t>
      </w:r>
      <w:r w:rsidRPr="00631E36">
        <w:rPr>
          <w:rFonts w:ascii="Arial" w:hAnsi="Arial" w:cs="Arial"/>
        </w:rPr>
        <w:t xml:space="preserve">. </w:t>
      </w:r>
    </w:p>
    <w:p w14:paraId="67FC25F1" w14:textId="68C5E105" w:rsidR="00464F44" w:rsidRPr="00631E36" w:rsidRDefault="00464F44" w:rsidP="0052083B">
      <w:pPr>
        <w:ind w:firstLine="708"/>
        <w:jc w:val="both"/>
        <w:rPr>
          <w:rFonts w:ascii="Arial" w:hAnsi="Arial" w:cs="Arial"/>
        </w:rPr>
      </w:pPr>
      <w:r w:rsidRPr="00631E36">
        <w:rPr>
          <w:rFonts w:ascii="Arial" w:hAnsi="Arial" w:cs="Arial"/>
        </w:rPr>
        <w:t xml:space="preserve">Zámerom </w:t>
      </w:r>
      <w:r w:rsidRPr="00631E36">
        <w:rPr>
          <w:rFonts w:ascii="Arial" w:hAnsi="Arial" w:cs="Arial"/>
          <w:highlight w:val="yellow"/>
        </w:rPr>
        <w:t>obyvateľov</w:t>
      </w:r>
      <w:r w:rsidR="003E2C56" w:rsidRPr="00631E36">
        <w:rPr>
          <w:rFonts w:ascii="Arial" w:hAnsi="Arial" w:cs="Arial"/>
          <w:highlight w:val="yellow"/>
        </w:rPr>
        <w:t>/obyvateľa</w:t>
      </w:r>
      <w:r w:rsidRPr="00631E36">
        <w:rPr>
          <w:rFonts w:ascii="Arial" w:hAnsi="Arial" w:cs="Arial"/>
        </w:rPr>
        <w:t xml:space="preserve"> bytového domu </w:t>
      </w:r>
      <w:sdt>
        <w:sdtPr>
          <w:rPr>
            <w:rFonts w:ascii="Arial" w:hAnsi="Arial" w:cs="Arial"/>
          </w:rPr>
          <w:id w:val="-61955413"/>
          <w:placeholder>
            <w:docPart w:val="DefaultPlaceholder_-1854013440"/>
          </w:placeholder>
        </w:sdtPr>
        <w:sdtEndPr>
          <w:rPr>
            <w:color w:val="808080" w:themeColor="background1" w:themeShade="80"/>
            <w:highlight w:val="yellow"/>
          </w:rPr>
        </w:sdtEndPr>
        <w:sdtContent>
          <w:sdt>
            <w:sdtPr>
              <w:rPr>
                <w:rFonts w:ascii="Arial" w:hAnsi="Arial" w:cs="Arial"/>
                <w:highlight w:val="yellow"/>
              </w:rPr>
              <w:id w:val="-385112582"/>
              <w:placeholder>
                <w:docPart w:val="DefaultPlaceholder_-1854013440"/>
              </w:placeholder>
              <w:text/>
            </w:sdtPr>
            <w:sdtEndPr/>
            <w:sdtContent>
              <w:r w:rsidR="0052083B" w:rsidRPr="00631E36">
                <w:rPr>
                  <w:rFonts w:ascii="Arial" w:hAnsi="Arial" w:cs="Arial"/>
                  <w:highlight w:val="yellow"/>
                </w:rPr>
                <w:t>adresa</w:t>
              </w:r>
            </w:sdtContent>
          </w:sdt>
        </w:sdtContent>
      </w:sdt>
      <w:r w:rsidRPr="00631E36">
        <w:rPr>
          <w:rFonts w:ascii="Arial" w:hAnsi="Arial" w:cs="Arial"/>
        </w:rPr>
        <w:t xml:space="preserve"> je</w:t>
      </w:r>
      <w:r w:rsidR="0052083B" w:rsidRPr="00631E3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highlight w:val="yellow"/>
          </w:rPr>
          <w:id w:val="-1761054638"/>
          <w:placeholder>
            <w:docPart w:val="DefaultPlaceholder_-1854013440"/>
          </w:placeholder>
          <w:text/>
        </w:sdtPr>
        <w:sdtEndPr/>
        <w:sdtContent>
          <w:r w:rsidR="00BC182C" w:rsidRPr="00631E36">
            <w:rPr>
              <w:rFonts w:ascii="Arial" w:hAnsi="Arial" w:cs="Arial"/>
              <w:highlight w:val="yellow"/>
            </w:rPr>
            <w:t>napr. skrášlenie a spríjemnenie bývania.</w:t>
          </w:r>
        </w:sdtContent>
      </w:sdt>
      <w:r w:rsidR="0052083B" w:rsidRPr="00631E36">
        <w:rPr>
          <w:rFonts w:ascii="Arial" w:hAnsi="Arial" w:cs="Arial"/>
        </w:rPr>
        <w:t xml:space="preserve"> </w:t>
      </w:r>
      <w:r w:rsidRPr="00631E36">
        <w:rPr>
          <w:rFonts w:ascii="Arial" w:hAnsi="Arial" w:cs="Arial"/>
        </w:rPr>
        <w:t xml:space="preserve">Výmera upravovaného pozemku bude približne </w:t>
      </w:r>
      <w:sdt>
        <w:sdtPr>
          <w:rPr>
            <w:rFonts w:ascii="Arial" w:hAnsi="Arial" w:cs="Arial"/>
            <w:highlight w:val="yellow"/>
          </w:rPr>
          <w:id w:val="658571122"/>
          <w:placeholder>
            <w:docPart w:val="DefaultPlaceholder_-1854013440"/>
          </w:placeholder>
          <w:text/>
        </w:sdtPr>
        <w:sdtEndPr/>
        <w:sdtContent>
          <w:r w:rsidR="00BC182C" w:rsidRPr="00631E36">
            <w:rPr>
              <w:rFonts w:ascii="Arial" w:hAnsi="Arial" w:cs="Arial"/>
              <w:highlight w:val="yellow"/>
            </w:rPr>
            <w:t>výmera</w:t>
          </w:r>
        </w:sdtContent>
      </w:sdt>
      <w:r w:rsidRPr="00631E36">
        <w:rPr>
          <w:rFonts w:ascii="Arial" w:hAnsi="Arial" w:cs="Arial"/>
        </w:rPr>
        <w:t xml:space="preserve"> m</w:t>
      </w:r>
      <w:r w:rsidRPr="00631E36">
        <w:rPr>
          <w:rFonts w:ascii="Arial" w:hAnsi="Arial" w:cs="Arial"/>
          <w:vertAlign w:val="superscript"/>
        </w:rPr>
        <w:t>2</w:t>
      </w:r>
      <w:r w:rsidRPr="00631E36">
        <w:rPr>
          <w:rFonts w:ascii="Arial" w:hAnsi="Arial" w:cs="Arial"/>
        </w:rPr>
        <w:t>. V rámci žiadosti, ktorá b</w:t>
      </w:r>
      <w:r w:rsidR="00F34D27" w:rsidRPr="00631E36">
        <w:rPr>
          <w:rFonts w:ascii="Arial" w:hAnsi="Arial" w:cs="Arial"/>
        </w:rPr>
        <w:t>ola</w:t>
      </w:r>
      <w:r w:rsidRPr="00631E36">
        <w:rPr>
          <w:rFonts w:ascii="Arial" w:hAnsi="Arial" w:cs="Arial"/>
        </w:rPr>
        <w:t xml:space="preserve"> predložená mestskej časti Bratislava-Petržalka súhlasíme, že sa o upravenú plochu budeme starať.</w:t>
      </w:r>
    </w:p>
    <w:p w14:paraId="49B6AE6B" w14:textId="004E2587" w:rsidR="00464F44" w:rsidRPr="00631E36" w:rsidRDefault="00464F44" w:rsidP="0068646C">
      <w:pPr>
        <w:ind w:firstLine="708"/>
        <w:jc w:val="both"/>
        <w:rPr>
          <w:rFonts w:ascii="Arial" w:hAnsi="Arial" w:cs="Arial"/>
        </w:rPr>
      </w:pPr>
    </w:p>
    <w:p w14:paraId="510259AC" w14:textId="62370D13" w:rsidR="00464F44" w:rsidRPr="00631E36" w:rsidRDefault="00464F44" w:rsidP="0068646C">
      <w:pPr>
        <w:ind w:firstLine="708"/>
        <w:jc w:val="both"/>
        <w:rPr>
          <w:rFonts w:ascii="Arial" w:hAnsi="Arial" w:cs="Arial"/>
        </w:rPr>
      </w:pPr>
    </w:p>
    <w:p w14:paraId="74FD8836" w14:textId="4A1FB93E" w:rsidR="00464F44" w:rsidRPr="00631E36" w:rsidRDefault="00464F44" w:rsidP="0068646C">
      <w:pPr>
        <w:ind w:firstLine="708"/>
        <w:jc w:val="both"/>
        <w:rPr>
          <w:rFonts w:ascii="Arial" w:hAnsi="Arial" w:cs="Arial"/>
        </w:rPr>
      </w:pPr>
      <w:r w:rsidRPr="00631E36">
        <w:rPr>
          <w:rFonts w:ascii="Arial" w:hAnsi="Arial" w:cs="Arial"/>
        </w:rPr>
        <w:t>S</w:t>
      </w:r>
      <w:r w:rsidR="0052083B" w:rsidRPr="00631E36">
        <w:rPr>
          <w:rFonts w:ascii="Arial" w:hAnsi="Arial" w:cs="Arial"/>
        </w:rPr>
        <w:t> </w:t>
      </w:r>
      <w:r w:rsidRPr="00631E36">
        <w:rPr>
          <w:rFonts w:ascii="Arial" w:hAnsi="Arial" w:cs="Arial"/>
        </w:rPr>
        <w:t>pozdravom</w:t>
      </w:r>
    </w:p>
    <w:p w14:paraId="0B6B668B" w14:textId="3E126713" w:rsidR="0052083B" w:rsidRPr="00631E36" w:rsidRDefault="0052083B" w:rsidP="0068646C">
      <w:pPr>
        <w:ind w:firstLine="708"/>
        <w:jc w:val="both"/>
        <w:rPr>
          <w:rFonts w:ascii="Arial" w:hAnsi="Arial" w:cs="Arial"/>
        </w:rPr>
      </w:pPr>
    </w:p>
    <w:p w14:paraId="63091ECA" w14:textId="77777777" w:rsidR="0052083B" w:rsidRPr="00631E36" w:rsidRDefault="0052083B" w:rsidP="0068646C">
      <w:pPr>
        <w:ind w:firstLine="708"/>
        <w:jc w:val="both"/>
        <w:rPr>
          <w:rFonts w:ascii="Arial" w:hAnsi="Arial" w:cs="Arial"/>
        </w:rPr>
      </w:pPr>
    </w:p>
    <w:p w14:paraId="76693B4C" w14:textId="7CD6D106" w:rsidR="0052083B" w:rsidRPr="00631E36" w:rsidRDefault="0052083B" w:rsidP="00BC182C">
      <w:pPr>
        <w:spacing w:after="0"/>
        <w:ind w:firstLine="708"/>
        <w:jc w:val="both"/>
        <w:rPr>
          <w:rFonts w:ascii="Arial" w:hAnsi="Arial" w:cs="Arial"/>
        </w:rPr>
      </w:pPr>
      <w:r w:rsidRPr="00631E36">
        <w:rPr>
          <w:rFonts w:ascii="Arial" w:hAnsi="Arial" w:cs="Arial"/>
        </w:rPr>
        <w:tab/>
      </w:r>
      <w:r w:rsidRPr="00631E36">
        <w:rPr>
          <w:rFonts w:ascii="Arial" w:hAnsi="Arial" w:cs="Arial"/>
        </w:rPr>
        <w:tab/>
      </w:r>
      <w:r w:rsidRPr="00631E36">
        <w:rPr>
          <w:rFonts w:ascii="Arial" w:hAnsi="Arial" w:cs="Arial"/>
        </w:rPr>
        <w:tab/>
      </w:r>
      <w:r w:rsidRPr="00631E36">
        <w:rPr>
          <w:rFonts w:ascii="Arial" w:hAnsi="Arial" w:cs="Arial"/>
        </w:rPr>
        <w:tab/>
      </w:r>
      <w:r w:rsidRPr="00631E36">
        <w:rPr>
          <w:rFonts w:ascii="Arial" w:hAnsi="Arial" w:cs="Arial"/>
        </w:rPr>
        <w:tab/>
      </w:r>
      <w:r w:rsidRPr="00631E36">
        <w:rPr>
          <w:rFonts w:ascii="Arial" w:hAnsi="Arial" w:cs="Arial"/>
        </w:rPr>
        <w:tab/>
      </w:r>
      <w:r w:rsidRPr="00631E36">
        <w:rPr>
          <w:rFonts w:ascii="Arial" w:hAnsi="Arial" w:cs="Arial"/>
        </w:rPr>
        <w:tab/>
        <w:t>....................................</w:t>
      </w:r>
    </w:p>
    <w:p w14:paraId="098D2805" w14:textId="3AB2C65B" w:rsidR="0052083B" w:rsidRPr="00631E36" w:rsidRDefault="0052083B" w:rsidP="00BC182C">
      <w:pPr>
        <w:spacing w:after="0"/>
        <w:ind w:firstLine="708"/>
        <w:jc w:val="both"/>
        <w:rPr>
          <w:rFonts w:ascii="Arial" w:hAnsi="Arial" w:cs="Arial"/>
        </w:rPr>
      </w:pPr>
      <w:r w:rsidRPr="00631E36">
        <w:rPr>
          <w:rFonts w:ascii="Arial" w:hAnsi="Arial" w:cs="Arial"/>
        </w:rPr>
        <w:tab/>
      </w:r>
      <w:r w:rsidRPr="00631E36">
        <w:rPr>
          <w:rFonts w:ascii="Arial" w:hAnsi="Arial" w:cs="Arial"/>
        </w:rPr>
        <w:tab/>
      </w:r>
      <w:r w:rsidRPr="00631E36">
        <w:rPr>
          <w:rFonts w:ascii="Arial" w:hAnsi="Arial" w:cs="Arial"/>
        </w:rPr>
        <w:tab/>
      </w:r>
      <w:r w:rsidRPr="00631E36">
        <w:rPr>
          <w:rFonts w:ascii="Arial" w:hAnsi="Arial" w:cs="Arial"/>
        </w:rPr>
        <w:tab/>
      </w:r>
      <w:r w:rsidRPr="00631E36">
        <w:rPr>
          <w:rFonts w:ascii="Arial" w:hAnsi="Arial" w:cs="Arial"/>
        </w:rPr>
        <w:tab/>
      </w:r>
      <w:r w:rsidRPr="00631E36">
        <w:rPr>
          <w:rFonts w:ascii="Arial" w:hAnsi="Arial" w:cs="Arial"/>
        </w:rPr>
        <w:tab/>
      </w:r>
      <w:r w:rsidRPr="00631E36">
        <w:rPr>
          <w:rFonts w:ascii="Arial" w:hAnsi="Arial" w:cs="Arial"/>
        </w:rPr>
        <w:tab/>
      </w:r>
      <w:r w:rsidRPr="00631E36">
        <w:rPr>
          <w:rFonts w:ascii="Arial" w:hAnsi="Arial" w:cs="Arial"/>
        </w:rPr>
        <w:tab/>
        <w:t>podpis</w:t>
      </w:r>
    </w:p>
    <w:p w14:paraId="5887CD9D" w14:textId="3B2BA73B" w:rsidR="00464F44" w:rsidRPr="00631E36" w:rsidRDefault="00464F44" w:rsidP="00464F44">
      <w:pPr>
        <w:jc w:val="both"/>
        <w:rPr>
          <w:rFonts w:ascii="Arial" w:hAnsi="Arial" w:cs="Arial"/>
        </w:rPr>
      </w:pPr>
    </w:p>
    <w:p w14:paraId="14BB50E3" w14:textId="77777777" w:rsidR="00464F44" w:rsidRPr="00631E36" w:rsidRDefault="00464F44" w:rsidP="00464F44">
      <w:pPr>
        <w:jc w:val="both"/>
        <w:rPr>
          <w:rFonts w:ascii="Arial" w:hAnsi="Arial" w:cs="Arial"/>
        </w:rPr>
      </w:pPr>
    </w:p>
    <w:p w14:paraId="17A680A4" w14:textId="07A84796" w:rsidR="00464F44" w:rsidRPr="00631E36" w:rsidRDefault="00464F44" w:rsidP="0068646C">
      <w:pPr>
        <w:ind w:firstLine="708"/>
        <w:jc w:val="both"/>
        <w:rPr>
          <w:rFonts w:ascii="Arial" w:hAnsi="Arial" w:cs="Arial"/>
        </w:rPr>
      </w:pPr>
      <w:r w:rsidRPr="00631E36">
        <w:rPr>
          <w:rFonts w:ascii="Arial" w:hAnsi="Arial" w:cs="Arial"/>
        </w:rPr>
        <w:tab/>
      </w:r>
      <w:r w:rsidRPr="00631E36">
        <w:rPr>
          <w:rFonts w:ascii="Arial" w:hAnsi="Arial" w:cs="Arial"/>
        </w:rPr>
        <w:tab/>
      </w:r>
      <w:r w:rsidRPr="00631E36">
        <w:rPr>
          <w:rFonts w:ascii="Arial" w:hAnsi="Arial" w:cs="Arial"/>
        </w:rPr>
        <w:tab/>
      </w:r>
      <w:r w:rsidRPr="00631E36">
        <w:rPr>
          <w:rFonts w:ascii="Arial" w:hAnsi="Arial" w:cs="Arial"/>
        </w:rPr>
        <w:tab/>
      </w:r>
      <w:r w:rsidRPr="00631E36">
        <w:rPr>
          <w:rFonts w:ascii="Arial" w:hAnsi="Arial" w:cs="Arial"/>
        </w:rPr>
        <w:tab/>
      </w:r>
      <w:r w:rsidRPr="00631E36">
        <w:rPr>
          <w:rFonts w:ascii="Arial" w:hAnsi="Arial" w:cs="Arial"/>
        </w:rPr>
        <w:tab/>
      </w:r>
    </w:p>
    <w:sectPr w:rsidR="00464F44" w:rsidRPr="00631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C0"/>
    <w:rsid w:val="00196CEF"/>
    <w:rsid w:val="003E2C56"/>
    <w:rsid w:val="00464F44"/>
    <w:rsid w:val="0052083B"/>
    <w:rsid w:val="00631E36"/>
    <w:rsid w:val="006479C0"/>
    <w:rsid w:val="0068646C"/>
    <w:rsid w:val="00BA3355"/>
    <w:rsid w:val="00BC182C"/>
    <w:rsid w:val="00DB5A65"/>
    <w:rsid w:val="00DD7238"/>
    <w:rsid w:val="00E664FF"/>
    <w:rsid w:val="00F34D27"/>
    <w:rsid w:val="00FD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2CF2"/>
  <w15:chartTrackingRefBased/>
  <w15:docId w15:val="{6F58C20F-A6B3-485C-961E-A654F828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664FF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221F61-5680-466C-BE93-06D76C0423CE}"/>
      </w:docPartPr>
      <w:docPartBody>
        <w:p w:rsidR="00BB554D" w:rsidRDefault="00AD1603">
          <w:r w:rsidRPr="00B1371A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03"/>
    <w:rsid w:val="001D4EDE"/>
    <w:rsid w:val="00882CA5"/>
    <w:rsid w:val="00AD1603"/>
    <w:rsid w:val="00BB554D"/>
    <w:rsid w:val="00C24B4B"/>
    <w:rsid w:val="00E7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16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09FF-34E8-4162-8266-E5F10F01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Mesíčková Terézia</dc:creator>
  <cp:keywords/>
  <dc:description/>
  <cp:lastModifiedBy>Ševeček Adrián</cp:lastModifiedBy>
  <cp:revision>6</cp:revision>
  <cp:lastPrinted>2023-08-08T06:24:00Z</cp:lastPrinted>
  <dcterms:created xsi:type="dcterms:W3CDTF">2024-01-22T09:53:00Z</dcterms:created>
  <dcterms:modified xsi:type="dcterms:W3CDTF">2025-01-02T08:44:00Z</dcterms:modified>
</cp:coreProperties>
</file>